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1D6C82" w:rsidRDefault="001D6C82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5F0157" w:rsidRDefault="00041ED2" w:rsidP="004619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5A198C" w:rsidRPr="0012559A" w:rsidTr="00F92CB7">
        <w:trPr>
          <w:trHeight w:val="2485"/>
        </w:trPr>
        <w:tc>
          <w:tcPr>
            <w:tcW w:w="5235" w:type="dxa"/>
            <w:shd w:val="clear" w:color="auto" w:fill="auto"/>
          </w:tcPr>
          <w:p w:rsidR="00F92CB7" w:rsidRDefault="00F92CB7" w:rsidP="001F5144">
            <w:pPr>
              <w:jc w:val="center"/>
              <w:rPr>
                <w:b/>
                <w:sz w:val="16"/>
                <w:szCs w:val="16"/>
              </w:rPr>
            </w:pPr>
          </w:p>
          <w:p w:rsidR="005A198C" w:rsidRDefault="00A01BD0" w:rsidP="001F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hu-HU" w:eastAsia="hu-HU"/>
              </w:rPr>
              <w:drawing>
                <wp:inline distT="0" distB="0" distL="0" distR="0" wp14:anchorId="0874ABF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Република Србија-АП Војводина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ОПШТИНСКА УПРАВА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Одељење за инспекцијске послове</w:t>
            </w:r>
          </w:p>
          <w:p w:rsidR="00A01BD0" w:rsidRPr="005A198C" w:rsidRDefault="00A01BD0" w:rsidP="00F92CB7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A01BD0" w:rsidRPr="005F0157" w:rsidRDefault="006605E7" w:rsidP="005F015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КОМУНАЛНИМ ДЕЛАТНОСТИМА</w:t>
            </w:r>
            <w:r w:rsidR="005F0157">
              <w:rPr>
                <w:b/>
                <w:lang w:val="sr-Cyrl-RS"/>
              </w:rPr>
              <w:t xml:space="preserve"> </w:t>
            </w:r>
          </w:p>
          <w:p w:rsidR="005A198C" w:rsidRPr="00A01BD0" w:rsidRDefault="00A01BD0" w:rsidP="006605E7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(„СЛ.лист општине Чока“ бр. </w:t>
            </w:r>
            <w:r w:rsidR="006605E7">
              <w:rPr>
                <w:b/>
                <w:lang w:val="sr-Cyrl-RS"/>
              </w:rPr>
              <w:t>14</w:t>
            </w:r>
            <w:r w:rsidRPr="00A01BD0">
              <w:rPr>
                <w:b/>
                <w:lang w:val="hu-HU"/>
              </w:rPr>
              <w:t>/</w:t>
            </w:r>
            <w:r w:rsidR="005F0157">
              <w:rPr>
                <w:b/>
                <w:lang w:val="sr-Cyrl-RS"/>
              </w:rPr>
              <w:t>1</w:t>
            </w:r>
            <w:r w:rsidR="006605E7">
              <w:rPr>
                <w:b/>
                <w:lang w:val="sr-Cyrl-RS"/>
              </w:rPr>
              <w:t>4</w:t>
            </w:r>
            <w:r w:rsidR="004B0AA2">
              <w:rPr>
                <w:b/>
                <w:lang w:val="sr-Cyrl-RS"/>
              </w:rPr>
              <w:t>, 20/16,</w:t>
            </w:r>
            <w:bookmarkStart w:id="0" w:name="_GoBack"/>
            <w:bookmarkEnd w:id="0"/>
            <w:r w:rsidR="003157D0">
              <w:rPr>
                <w:b/>
                <w:lang w:val="sr-Cyrl-RS"/>
              </w:rPr>
              <w:t xml:space="preserve"> 4/17</w:t>
            </w:r>
            <w:r w:rsidR="004B0AA2">
              <w:rPr>
                <w:b/>
                <w:lang w:val="sr-Cyrl-RS"/>
              </w:rPr>
              <w:t xml:space="preserve"> </w:t>
            </w:r>
            <w:r w:rsidR="004B0AA2" w:rsidRPr="004B0AA2">
              <w:rPr>
                <w:b/>
                <w:lang w:val="sr-Cyrl-RS"/>
              </w:rPr>
              <w:t xml:space="preserve">и </w:t>
            </w:r>
            <w:r w:rsidR="004B0AA2">
              <w:rPr>
                <w:b/>
                <w:lang w:val="sr-Cyrl-RS"/>
              </w:rPr>
              <w:t>27/22</w:t>
            </w:r>
            <w:r w:rsidRPr="00A01BD0">
              <w:rPr>
                <w:b/>
                <w:lang w:val="hu-HU"/>
              </w:rPr>
              <w:t xml:space="preserve">)  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6F4888">
        <w:trPr>
          <w:trHeight w:val="427"/>
        </w:trPr>
        <w:tc>
          <w:tcPr>
            <w:tcW w:w="10774" w:type="dxa"/>
            <w:gridSpan w:val="6"/>
          </w:tcPr>
          <w:p w:rsidR="009E0AD5" w:rsidRPr="006F4888" w:rsidRDefault="006F4888" w:rsidP="006F4888">
            <w:pPr>
              <w:rPr>
                <w:b/>
                <w:lang w:val="sr-Cyrl-RS"/>
              </w:rPr>
            </w:pPr>
            <w:r w:rsidRPr="006F4888">
              <w:rPr>
                <w:b/>
                <w:lang w:val="sr-Cyrl-RS"/>
              </w:rPr>
              <w:t>САКУПЉАЊЕ  АТМОСФЕРСКИХ  И  ПОВРШИНСКИХ  ВОДА</w:t>
            </w:r>
          </w:p>
        </w:tc>
      </w:tr>
      <w:tr w:rsidR="006F4888" w:rsidRPr="0012559A" w:rsidTr="006F4888">
        <w:trPr>
          <w:trHeight w:val="427"/>
        </w:trPr>
        <w:tc>
          <w:tcPr>
            <w:tcW w:w="10774" w:type="dxa"/>
            <w:gridSpan w:val="6"/>
          </w:tcPr>
          <w:p w:rsidR="006F4888" w:rsidRPr="006F4888" w:rsidRDefault="006F4888" w:rsidP="006F48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 ОПШТЕ ОДРЕДБЕ</w:t>
            </w:r>
          </w:p>
        </w:tc>
      </w:tr>
      <w:tr w:rsidR="00F0357E" w:rsidRPr="00E05D70" w:rsidTr="00A9703D">
        <w:trPr>
          <w:trHeight w:val="38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Комуналне делатности на територији општине Чока су: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1) снабдевање водом за пиће (захватање, пречишћавање, прерада и испорука воде водоводном мрежом до мерног инструмента потрошача, обухватајући и мерни инструмент);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2) пречишћавање и одвођење отпадних вода (сакупљање, одвођење,пречишћавање и испуштање отпадних, вода путем канализационе мреже,одвоз и третирање фекалија из септичких јама);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3) одвођење атмосферских и површинских вода путем уличних канала,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4) управљање комуналним отпадом (сакупљање комуналног отпада, његово одвожење, третман и безбедно одлагање укључујући управљање, одржавање, санирање и затварање депонија, као и селекција секундарних сировина и одржавање, њихово складиштење и третман);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5) управљање гробљима (одржавање гробља и објеката, који се налазе у склопу гробља као што су мртвачница, капела и сл.);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6) сахрањивање, одржавање пасивних гробаља и спомен обележја, као и превоз посмртних остатака умрлог од места смрти до мртвачнице на гробљу;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7) обезбеђивање јавног осветљења (одржавање, адаптација и унапређење објеката и инсталација јавног осветљења којима се осветљавају саобраћајне и друге површине јавне намене);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8) управљање пијацама (комунално опремање, одржавање и организација делатности на затвореним и отвореним просторима, који су намењени за обављање промета пољопривредно-прехрамбених и других производа);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9) одржавање улица и путева на територији општине (извођење радова којима се обезбеђује несметано и безбедно одвијање саобраћаја и чува и унапређује употребна вредност улица, путева, тргова, платоа и сл.);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10) одржавање јавних зелених површина и површинама јавне намене (кошење , чишћење и прање, асфалтираних, бетонских, поплочаних и других површина јавне намене, прикупљање и одвожење комуналног отпада са тих површина, одржавање и пражњење посуда за отпатке на површинама јавне намене као и одржавање јавних чесми, и бунара, 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11) одржавање јавних површина (уређење, текуће и инвестиционо одржавање и санација зелених рекреативних површина);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12) димничарске услуге (чишћење и контрола димоводних и ложних објеката и уређаја и вентилационих канала и уређаја);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13) уклањање лешева животиња са површина јавне намене;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>14) делатност зоохигијене (хватање, збрињавање, ветеринарска нега и смештај напуштених и изгубљених животиња - паса и мачака у прихватилишта за животиње, лишавање живота за неизлечиво</w:t>
            </w:r>
            <w:r>
              <w:rPr>
                <w:sz w:val="22"/>
                <w:szCs w:val="22"/>
              </w:rPr>
              <w:t xml:space="preserve"> </w:t>
            </w: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болесне и повређене напуштене и </w:t>
            </w:r>
            <w:r w:rsidRPr="00A970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изгубљене животиње, контрола и смањење популације напуштених паса и мачака, нешкодљиво уклањање лешева животиња са површина јавне намене до објеката за сакупљање, прераду или уништавање отпада животињског порекла, спровођење мера контроле и смањење популације штетних организама, глодара и инсеката спровођењем мера дезинфекције, дезинсекције и дератизације на површинама јавне намене);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15) заштита усева и засада, пољопривредног земљишта, пољских путева и канала од пољске штете на територији општине Чока.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16) градски и приградски превоз путника (обављање јавног линијског превоза путника на територији општине унутар насељеног места или између два или више насељених места и обезбеђивање пријема и отпреме путника на станицама и стајалиштима) </w:t>
            </w:r>
          </w:p>
          <w:p w:rsidR="007C7010" w:rsidRPr="00A9703D" w:rsidRDefault="007C7010" w:rsidP="007C701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03D">
              <w:rPr>
                <w:rFonts w:asciiTheme="minorHAnsi" w:hAnsiTheme="minorHAnsi" w:cstheme="minorHAnsi"/>
                <w:sz w:val="20"/>
                <w:szCs w:val="20"/>
              </w:rPr>
              <w:t xml:space="preserve">17) зимска служба (чишћење улица и уклањање снега и леда са локалних путева , уличних саобраћајница и троторара у зимском периоду на територији општине Чока). </w:t>
            </w:r>
          </w:p>
          <w:p w:rsidR="00F0357E" w:rsidRPr="00B27200" w:rsidRDefault="00F0357E" w:rsidP="00357AD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lastRenderedPageBreak/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F714AD" w:rsidTr="00F52DA6">
        <w:trPr>
          <w:trHeight w:val="617"/>
        </w:trPr>
        <w:tc>
          <w:tcPr>
            <w:tcW w:w="10774" w:type="dxa"/>
            <w:gridSpan w:val="6"/>
            <w:shd w:val="clear" w:color="auto" w:fill="auto"/>
          </w:tcPr>
          <w:p w:rsidR="00F0357E" w:rsidRPr="001D342C" w:rsidRDefault="00F0357E" w:rsidP="007C7010">
            <w:pPr>
              <w:jc w:val="both"/>
              <w:rPr>
                <w:lang w:val="sr-Latn-RS"/>
              </w:rPr>
            </w:pPr>
            <w:r w:rsidRPr="001D342C">
              <w:rPr>
                <w:b/>
                <w:lang w:val="sr-Cyrl-RS"/>
              </w:rPr>
              <w:t>2.</w:t>
            </w:r>
            <w:r w:rsidR="00F714AD" w:rsidRPr="001D342C">
              <w:rPr>
                <w:b/>
                <w:lang w:val="sr-Cyrl-RS"/>
              </w:rPr>
              <w:t xml:space="preserve"> </w:t>
            </w:r>
            <w:r w:rsidR="00357ADC">
              <w:rPr>
                <w:b/>
                <w:lang w:val="sr-Cyrl-RS"/>
              </w:rPr>
              <w:t xml:space="preserve"> ПРАВА И ОБАВЕЗЕ </w:t>
            </w:r>
            <w:r w:rsidR="007C7010">
              <w:rPr>
                <w:b/>
                <w:lang w:val="sr-Cyrl-RS"/>
              </w:rPr>
              <w:t>ВРШИЛАЦА ДЕЛАТНОСТИ</w:t>
            </w:r>
            <w:r w:rsidR="00357ADC">
              <w:rPr>
                <w:b/>
                <w:lang w:val="sr-Cyrl-RS"/>
              </w:rPr>
              <w:t xml:space="preserve"> ОПШТИНЕ ЧОКА</w:t>
            </w:r>
          </w:p>
        </w:tc>
      </w:tr>
      <w:tr w:rsidR="00F0357E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7C7010" w:rsidRDefault="00F0357E" w:rsidP="007C701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</w:t>
            </w:r>
            <w:r w:rsidR="00A1589B">
              <w:rPr>
                <w:sz w:val="20"/>
                <w:szCs w:val="20"/>
              </w:rPr>
              <w:t>.</w:t>
            </w:r>
            <w:r w:rsidR="00E23C3B">
              <w:rPr>
                <w:sz w:val="20"/>
                <w:szCs w:val="20"/>
                <w:lang w:val="sr-Cyrl-RS"/>
              </w:rPr>
              <w:t>П</w:t>
            </w:r>
            <w:r w:rsidR="007C7010" w:rsidRPr="007C701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речишћавање и одвођење отпадних вода (сакупљање, одвођење,пречишћавање и испуштање отпадних, вода путем канализационе мреже,одвоз и третирање фекалија из септичких јама)</w:t>
            </w:r>
            <w:r w:rsidR="007C701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обавља ЈКП Чока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780571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87984" w:rsidRDefault="00F0357E" w:rsidP="00E23C3B">
            <w:pPr>
              <w:jc w:val="both"/>
              <w:rPr>
                <w:color w:val="FF0000"/>
                <w:sz w:val="20"/>
                <w:szCs w:val="20"/>
              </w:rPr>
            </w:pPr>
            <w:r w:rsidRPr="00CE028B">
              <w:rPr>
                <w:sz w:val="20"/>
                <w:szCs w:val="20"/>
                <w:lang w:val="sr-Cyrl-RS"/>
              </w:rPr>
              <w:t>2.2</w:t>
            </w:r>
            <w:r w:rsidR="00187984">
              <w:rPr>
                <w:sz w:val="20"/>
                <w:szCs w:val="20"/>
              </w:rPr>
              <w:t>.</w:t>
            </w:r>
            <w:r w:rsidR="0060073A">
              <w:t xml:space="preserve"> </w:t>
            </w:r>
            <w:r w:rsidR="003157D0">
              <w:rPr>
                <w:sz w:val="20"/>
                <w:szCs w:val="20"/>
              </w:rPr>
              <w:t xml:space="preserve">Вршилац </w:t>
            </w:r>
            <w:r w:rsidR="00E23C3B">
              <w:rPr>
                <w:sz w:val="20"/>
                <w:szCs w:val="20"/>
                <w:lang w:val="sr-Cyrl-RS"/>
              </w:rPr>
              <w:t>комуналне делатности трајно и несметано пружа услугу корисницима.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64073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87984" w:rsidRDefault="00F0357E" w:rsidP="00E23C3B">
            <w:pPr>
              <w:jc w:val="both"/>
              <w:rPr>
                <w:color w:val="FF0000"/>
                <w:sz w:val="20"/>
                <w:szCs w:val="20"/>
              </w:rPr>
            </w:pPr>
            <w:r w:rsidRPr="00335CC9">
              <w:rPr>
                <w:sz w:val="20"/>
                <w:szCs w:val="20"/>
                <w:lang w:val="sr-Cyrl-RS"/>
              </w:rPr>
              <w:t>2.3.</w:t>
            </w:r>
            <w:r w:rsidRPr="00335CC9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E23C3B">
              <w:rPr>
                <w:rFonts w:eastAsia="Calibri"/>
                <w:sz w:val="20"/>
                <w:szCs w:val="20"/>
                <w:lang w:val="sr-Cyrl-RS" w:eastAsia="sr-Latn-CS"/>
              </w:rPr>
              <w:t xml:space="preserve"> Преузима мере за хитну заштиту комуналних објеката и друге имовине која је угрожена</w:t>
            </w:r>
            <w:r w:rsidR="001D342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187984">
              <w:rPr>
                <w:rFonts w:ascii="Calibri" w:eastAsia="Calibri" w:hAnsi="Calibri"/>
                <w:spacing w:val="8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43ED7" w:rsidRPr="00C43ED7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187984" w:rsidRDefault="00F0357E" w:rsidP="00E23C3B">
            <w:pPr>
              <w:jc w:val="both"/>
              <w:rPr>
                <w:color w:val="FF0000"/>
                <w:sz w:val="20"/>
                <w:szCs w:val="20"/>
              </w:rPr>
            </w:pPr>
            <w:r w:rsidRPr="004C7161">
              <w:rPr>
                <w:sz w:val="20"/>
                <w:szCs w:val="20"/>
                <w:lang w:val="sr-Cyrl-RS"/>
              </w:rPr>
              <w:t xml:space="preserve">2.4. </w:t>
            </w:r>
            <w:r w:rsidR="00E23C3B">
              <w:rPr>
                <w:sz w:val="20"/>
                <w:szCs w:val="20"/>
                <w:lang w:val="sr-Cyrl-RS"/>
              </w:rPr>
              <w:t xml:space="preserve"> Вршилац комуналне делатности сарађује са комуналном инспекцијом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 w:rsidRPr="004C716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4C7161">
              <w:rPr>
                <w:sz w:val="48"/>
                <w:szCs w:val="20"/>
                <w:lang w:val="sr-Cyrl-RS"/>
              </w:rPr>
              <w:t xml:space="preserve"> </w:t>
            </w:r>
            <w:r w:rsidRPr="004C7161">
              <w:rPr>
                <w:sz w:val="20"/>
                <w:szCs w:val="20"/>
                <w:lang w:val="sr-Cyrl-RS"/>
              </w:rPr>
              <w:t>Да</w:t>
            </w:r>
            <w:r w:rsidRPr="004C7161">
              <w:rPr>
                <w:sz w:val="20"/>
                <w:szCs w:val="20"/>
                <w:lang w:val="sr-Latn-RS"/>
              </w:rPr>
              <w:t xml:space="preserve"> - 2</w:t>
            </w:r>
            <w:r w:rsidRPr="004C7161">
              <w:rPr>
                <w:sz w:val="20"/>
                <w:szCs w:val="20"/>
                <w:lang w:val="sr-Cyrl-RS"/>
              </w:rPr>
              <w:t xml:space="preserve">  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4C7161">
              <w:rPr>
                <w:sz w:val="20"/>
                <w:szCs w:val="20"/>
                <w:lang w:val="sr-Cyrl-RS"/>
              </w:rPr>
              <w:t xml:space="preserve"> Не</w:t>
            </w:r>
            <w:r w:rsidRPr="004C716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BC7932">
        <w:trPr>
          <w:trHeight w:val="18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4C7161" w:rsidRDefault="00F0357E" w:rsidP="00E23C3B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 w:rsidRPr="004C7161">
              <w:rPr>
                <w:sz w:val="20"/>
                <w:szCs w:val="20"/>
                <w:lang w:val="sr-Cyrl-RS"/>
              </w:rPr>
              <w:t>2.5.</w:t>
            </w:r>
            <w:r w:rsidR="005F52F7">
              <w:t xml:space="preserve"> </w:t>
            </w:r>
            <w:r w:rsidR="00E23C3B">
              <w:rPr>
                <w:sz w:val="20"/>
                <w:szCs w:val="20"/>
                <w:lang w:val="sr-Cyrl-RS"/>
              </w:rPr>
              <w:t xml:space="preserve"> </w:t>
            </w:r>
            <w:r w:rsidRPr="004C7161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E23C3B" w:rsidRPr="00E23C3B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Вршилац комуналне делатности</w:t>
            </w:r>
            <w:r w:rsidR="00E23C3B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омо</w:t>
            </w:r>
            <w:r w:rsidR="00A9703D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гућио несметано обављање надзор, дао на увид потребну документацију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 w:rsidRPr="004C716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4C7161">
              <w:rPr>
                <w:sz w:val="48"/>
                <w:szCs w:val="20"/>
                <w:lang w:val="sr-Cyrl-RS"/>
              </w:rPr>
              <w:t xml:space="preserve"> </w:t>
            </w:r>
            <w:r w:rsidRPr="004C7161">
              <w:rPr>
                <w:sz w:val="20"/>
                <w:szCs w:val="20"/>
                <w:lang w:val="sr-Cyrl-RS"/>
              </w:rPr>
              <w:t>Да</w:t>
            </w:r>
            <w:r w:rsidRPr="004C7161">
              <w:rPr>
                <w:sz w:val="20"/>
                <w:szCs w:val="20"/>
                <w:lang w:val="sr-Latn-RS"/>
              </w:rPr>
              <w:t xml:space="preserve"> - 2</w:t>
            </w:r>
            <w:r w:rsidRPr="004C7161">
              <w:rPr>
                <w:sz w:val="20"/>
                <w:szCs w:val="20"/>
                <w:lang w:val="sr-Cyrl-RS"/>
              </w:rPr>
              <w:t xml:space="preserve">             </w:t>
            </w:r>
            <w:r w:rsidRPr="004C716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4C7161">
              <w:rPr>
                <w:sz w:val="20"/>
                <w:szCs w:val="20"/>
                <w:lang w:val="sr-Cyrl-RS"/>
              </w:rPr>
              <w:t xml:space="preserve"> Не</w:t>
            </w:r>
            <w:r w:rsidRPr="004C716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9E0AD5" w:rsidRPr="000937C2" w:rsidRDefault="00A9703D" w:rsidP="00A9703D">
      <w:pPr>
        <w:spacing w:before="720"/>
        <w:rPr>
          <w:b/>
        </w:rPr>
      </w:pPr>
      <w:r>
        <w:rPr>
          <w:b/>
          <w:lang w:val="sr-Cyrl-RS"/>
        </w:rPr>
        <w:t xml:space="preserve">                                                                             </w:t>
      </w:r>
      <w:r w:rsidR="00CA025D"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BC7932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BC7932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A9703D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  <w:tr w:rsidR="00BC7932" w:rsidTr="00BC7932">
        <w:tc>
          <w:tcPr>
            <w:tcW w:w="270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BC7932" w:rsidTr="00BC7932">
        <w:tc>
          <w:tcPr>
            <w:tcW w:w="270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  <w:tr w:rsidR="00BC7932" w:rsidTr="00BC7932">
        <w:tc>
          <w:tcPr>
            <w:tcW w:w="270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8</w:t>
            </w:r>
          </w:p>
        </w:tc>
      </w:tr>
      <w:tr w:rsidR="00BC7932" w:rsidTr="00BC7932">
        <w:tc>
          <w:tcPr>
            <w:tcW w:w="270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BC7932" w:rsidTr="00BC7932">
        <w:tc>
          <w:tcPr>
            <w:tcW w:w="270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BC7932" w:rsidTr="00BC7932">
        <w:tc>
          <w:tcPr>
            <w:tcW w:w="270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BC7932" w:rsidRDefault="00BC7932" w:rsidP="00E32B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</w:t>
            </w:r>
          </w:p>
        </w:tc>
      </w:tr>
    </w:tbl>
    <w:p w:rsidR="00CA025D" w:rsidRPr="00041ED2" w:rsidRDefault="00CA025D" w:rsidP="00C97187">
      <w:pPr>
        <w:jc w:val="both"/>
        <w:rPr>
          <w:b/>
          <w:lang w:val="hu-HU"/>
        </w:rPr>
      </w:pPr>
    </w:p>
    <w:p w:rsidR="001F5144" w:rsidRDefault="00A9703D" w:rsidP="00A9703D">
      <w:pPr>
        <w:tabs>
          <w:tab w:val="left" w:pos="3165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01BD0">
        <w:rPr>
          <w:b/>
          <w:lang w:val="hu-HU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6C" w:rsidRDefault="00DC246C" w:rsidP="00B91CCE">
      <w:pPr>
        <w:spacing w:after="0" w:line="240" w:lineRule="auto"/>
      </w:pPr>
      <w:r>
        <w:separator/>
      </w:r>
    </w:p>
  </w:endnote>
  <w:endnote w:type="continuationSeparator" w:id="0">
    <w:p w:rsidR="00DC246C" w:rsidRDefault="00DC246C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6C" w:rsidRDefault="00DC246C" w:rsidP="00B91CCE">
      <w:pPr>
        <w:spacing w:after="0" w:line="240" w:lineRule="auto"/>
      </w:pPr>
      <w:r>
        <w:separator/>
      </w:r>
    </w:p>
  </w:footnote>
  <w:footnote w:type="continuationSeparator" w:id="0">
    <w:p w:rsidR="00DC246C" w:rsidRDefault="00DC246C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D2AC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49463B"/>
    <w:multiLevelType w:val="hybridMultilevel"/>
    <w:tmpl w:val="72964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655929"/>
    <w:multiLevelType w:val="hybridMultilevel"/>
    <w:tmpl w:val="719A7D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5FC0"/>
    <w:rsid w:val="00027AA2"/>
    <w:rsid w:val="00041ED2"/>
    <w:rsid w:val="000937C2"/>
    <w:rsid w:val="0009499F"/>
    <w:rsid w:val="000B1746"/>
    <w:rsid w:val="0012559A"/>
    <w:rsid w:val="001327F9"/>
    <w:rsid w:val="001834FA"/>
    <w:rsid w:val="00187984"/>
    <w:rsid w:val="00197216"/>
    <w:rsid w:val="001D342C"/>
    <w:rsid w:val="001D6C82"/>
    <w:rsid w:val="001F5144"/>
    <w:rsid w:val="002645FF"/>
    <w:rsid w:val="00280875"/>
    <w:rsid w:val="002A1B73"/>
    <w:rsid w:val="002D4E34"/>
    <w:rsid w:val="002E4847"/>
    <w:rsid w:val="002F739F"/>
    <w:rsid w:val="003157D0"/>
    <w:rsid w:val="0032252F"/>
    <w:rsid w:val="00325E0B"/>
    <w:rsid w:val="00331678"/>
    <w:rsid w:val="00335CC9"/>
    <w:rsid w:val="00347FB7"/>
    <w:rsid w:val="00357ADC"/>
    <w:rsid w:val="00372597"/>
    <w:rsid w:val="003B7D33"/>
    <w:rsid w:val="003F4139"/>
    <w:rsid w:val="00422C25"/>
    <w:rsid w:val="004250A9"/>
    <w:rsid w:val="004619BB"/>
    <w:rsid w:val="00471525"/>
    <w:rsid w:val="00482CEE"/>
    <w:rsid w:val="0048329E"/>
    <w:rsid w:val="00497B02"/>
    <w:rsid w:val="004B0AA2"/>
    <w:rsid w:val="004C7161"/>
    <w:rsid w:val="004D5BCB"/>
    <w:rsid w:val="004F3D70"/>
    <w:rsid w:val="005136A7"/>
    <w:rsid w:val="0051593D"/>
    <w:rsid w:val="0055672C"/>
    <w:rsid w:val="00592368"/>
    <w:rsid w:val="005A0191"/>
    <w:rsid w:val="005A198C"/>
    <w:rsid w:val="005F0157"/>
    <w:rsid w:val="005F52F7"/>
    <w:rsid w:val="0060073A"/>
    <w:rsid w:val="006605E7"/>
    <w:rsid w:val="00676AFB"/>
    <w:rsid w:val="006E3F24"/>
    <w:rsid w:val="006F3C4F"/>
    <w:rsid w:val="006F4888"/>
    <w:rsid w:val="00780571"/>
    <w:rsid w:val="0079487D"/>
    <w:rsid w:val="007A415A"/>
    <w:rsid w:val="007C7010"/>
    <w:rsid w:val="007E388C"/>
    <w:rsid w:val="00857DE3"/>
    <w:rsid w:val="008C636F"/>
    <w:rsid w:val="00911492"/>
    <w:rsid w:val="0096097A"/>
    <w:rsid w:val="009B6F5E"/>
    <w:rsid w:val="009C0384"/>
    <w:rsid w:val="009E0AD5"/>
    <w:rsid w:val="009F51E2"/>
    <w:rsid w:val="00A01BD0"/>
    <w:rsid w:val="00A1589B"/>
    <w:rsid w:val="00A76DF8"/>
    <w:rsid w:val="00A83ACA"/>
    <w:rsid w:val="00A92B38"/>
    <w:rsid w:val="00A9703D"/>
    <w:rsid w:val="00AD4DBE"/>
    <w:rsid w:val="00AF0530"/>
    <w:rsid w:val="00AF06C0"/>
    <w:rsid w:val="00B56C25"/>
    <w:rsid w:val="00B7651A"/>
    <w:rsid w:val="00B820B0"/>
    <w:rsid w:val="00B91CCE"/>
    <w:rsid w:val="00BC7932"/>
    <w:rsid w:val="00BF1396"/>
    <w:rsid w:val="00BF46B6"/>
    <w:rsid w:val="00C43ED7"/>
    <w:rsid w:val="00C55043"/>
    <w:rsid w:val="00C5688B"/>
    <w:rsid w:val="00C6547D"/>
    <w:rsid w:val="00C87CBF"/>
    <w:rsid w:val="00C93A3A"/>
    <w:rsid w:val="00C97187"/>
    <w:rsid w:val="00CA025D"/>
    <w:rsid w:val="00CE028B"/>
    <w:rsid w:val="00CF009B"/>
    <w:rsid w:val="00D15CD7"/>
    <w:rsid w:val="00D27F45"/>
    <w:rsid w:val="00D44BC9"/>
    <w:rsid w:val="00D65DE7"/>
    <w:rsid w:val="00D673EE"/>
    <w:rsid w:val="00D72138"/>
    <w:rsid w:val="00DA2650"/>
    <w:rsid w:val="00DC246C"/>
    <w:rsid w:val="00E05D70"/>
    <w:rsid w:val="00E166CD"/>
    <w:rsid w:val="00E23C3B"/>
    <w:rsid w:val="00E266AF"/>
    <w:rsid w:val="00E53F1D"/>
    <w:rsid w:val="00E5484B"/>
    <w:rsid w:val="00E55B64"/>
    <w:rsid w:val="00E73A1C"/>
    <w:rsid w:val="00E9221E"/>
    <w:rsid w:val="00E94FE4"/>
    <w:rsid w:val="00EB214D"/>
    <w:rsid w:val="00EB5662"/>
    <w:rsid w:val="00EB6BA4"/>
    <w:rsid w:val="00EC6916"/>
    <w:rsid w:val="00EC7A95"/>
    <w:rsid w:val="00EE4DC9"/>
    <w:rsid w:val="00F0357E"/>
    <w:rsid w:val="00F27D4F"/>
    <w:rsid w:val="00F452C4"/>
    <w:rsid w:val="00F52DA6"/>
    <w:rsid w:val="00F714AD"/>
    <w:rsid w:val="00F92CB7"/>
    <w:rsid w:val="00FA760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A687-E393-4EF4-A4AB-05C1F86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  <w:style w:type="paragraph" w:customStyle="1" w:styleId="Default">
    <w:name w:val="Default"/>
    <w:rsid w:val="007C7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B6A8-BF00-446E-AA7D-E92A9E3A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6</cp:revision>
  <cp:lastPrinted>2018-02-09T10:38:00Z</cp:lastPrinted>
  <dcterms:created xsi:type="dcterms:W3CDTF">2018-02-09T10:40:00Z</dcterms:created>
  <dcterms:modified xsi:type="dcterms:W3CDTF">2023-02-02T09:10:00Z</dcterms:modified>
</cp:coreProperties>
</file>